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F903FA" w:rsidP="00261B9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Uchwała nr 19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>z dnia</w:t>
      </w:r>
      <w:r w:rsidR="00F903FA">
        <w:rPr>
          <w:rFonts w:ascii="Arial Narrow" w:hAnsi="Arial Narrow"/>
          <w:b/>
          <w:bCs/>
        </w:rPr>
        <w:t xml:space="preserve"> 16 </w:t>
      </w:r>
      <w:r w:rsidR="006601AA">
        <w:rPr>
          <w:rFonts w:ascii="Arial Narrow" w:hAnsi="Arial Narrow"/>
          <w:b/>
          <w:bCs/>
        </w:rPr>
        <w:t xml:space="preserve">kwietnia </w:t>
      </w:r>
      <w:r w:rsidR="00FD2CB0">
        <w:rPr>
          <w:rFonts w:ascii="Arial Narrow" w:hAnsi="Arial Narrow"/>
          <w:b/>
          <w:bCs/>
        </w:rPr>
        <w:t>202</w:t>
      </w:r>
      <w:r w:rsidR="006601AA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261B91" w:rsidP="00FC06F7">
      <w:pPr>
        <w:pStyle w:val="Default"/>
        <w:numPr>
          <w:ilvl w:val="0"/>
          <w:numId w:val="9"/>
        </w:numPr>
        <w:ind w:left="426"/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D2CB0">
        <w:rPr>
          <w:rFonts w:ascii="Arial Narrow" w:hAnsi="Arial Narrow"/>
          <w:bCs/>
        </w:rPr>
        <w:t>ogłoszenia list</w:t>
      </w:r>
      <w:r w:rsidR="00980A78">
        <w:rPr>
          <w:rFonts w:ascii="Arial Narrow" w:hAnsi="Arial Narrow"/>
          <w:bCs/>
        </w:rPr>
        <w:t>y</w:t>
      </w:r>
      <w:r w:rsidR="00FD2CB0">
        <w:rPr>
          <w:rFonts w:ascii="Arial Narrow" w:hAnsi="Arial Narrow"/>
          <w:bCs/>
        </w:rPr>
        <w:t xml:space="preserve"> kandydatów do </w:t>
      </w:r>
      <w:r w:rsidR="007017F5">
        <w:rPr>
          <w:rFonts w:ascii="Arial Narrow" w:hAnsi="Arial Narrow"/>
          <w:bCs/>
        </w:rPr>
        <w:t>pełnienia funkcji Rektora Politechniki Białostockiej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7C4D83" w:rsidRDefault="00261B91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</w:t>
      </w:r>
      <w:r w:rsidR="007C4D83" w:rsidRPr="007C4D83">
        <w:rPr>
          <w:rFonts w:ascii="Arial Narrow" w:hAnsi="Arial Narrow"/>
        </w:rPr>
        <w:t xml:space="preserve">art. 34 ust. 1 pkt 1 ustawy z dnia </w:t>
      </w:r>
      <w:r w:rsidR="007C4D83" w:rsidRPr="007C4D83">
        <w:rPr>
          <w:rFonts w:ascii="Arial Narrow" w:hAnsi="Arial Narrow"/>
        </w:rPr>
        <w:br/>
        <w:t>20 lipca 2018 roku Prawo o szkolnictwie wyższym i nauce (</w:t>
      </w:r>
      <w:r w:rsidR="006601AA" w:rsidRPr="007C4D83">
        <w:rPr>
          <w:rFonts w:ascii="Arial Narrow" w:hAnsi="Arial Narrow"/>
        </w:rPr>
        <w:t>Dz. U. z 202</w:t>
      </w:r>
      <w:r w:rsidR="006601AA">
        <w:rPr>
          <w:rFonts w:ascii="Arial Narrow" w:hAnsi="Arial Narrow"/>
        </w:rPr>
        <w:t>3</w:t>
      </w:r>
      <w:r w:rsidR="006601AA" w:rsidRPr="007C4D83">
        <w:rPr>
          <w:rFonts w:ascii="Arial Narrow" w:hAnsi="Arial Narrow"/>
        </w:rPr>
        <w:t xml:space="preserve"> r. poz. </w:t>
      </w:r>
      <w:r w:rsidR="006601AA">
        <w:rPr>
          <w:rFonts w:ascii="Arial Narrow" w:hAnsi="Arial Narrow"/>
        </w:rPr>
        <w:t>742 ze zm.</w:t>
      </w:r>
      <w:r w:rsidR="007017F5">
        <w:rPr>
          <w:rFonts w:ascii="Arial Narrow" w:hAnsi="Arial Narrow"/>
        </w:rPr>
        <w:t xml:space="preserve">), § 40 ust. </w:t>
      </w:r>
      <w:r w:rsidR="007C4D83" w:rsidRPr="007C4D83">
        <w:rPr>
          <w:rFonts w:ascii="Arial Narrow" w:hAnsi="Arial Narrow"/>
        </w:rPr>
        <w:t>3</w:t>
      </w:r>
      <w:r w:rsidR="007017F5">
        <w:rPr>
          <w:rFonts w:ascii="Arial Narrow" w:hAnsi="Arial Narrow"/>
        </w:rPr>
        <w:t xml:space="preserve"> </w:t>
      </w:r>
      <w:r w:rsidR="007017F5">
        <w:rPr>
          <w:rFonts w:ascii="Arial Narrow" w:hAnsi="Arial Narrow"/>
        </w:rPr>
        <w:br/>
      </w:r>
      <w:r w:rsidR="007C4D83" w:rsidRPr="007C4D83">
        <w:rPr>
          <w:rFonts w:ascii="Arial Narrow" w:hAnsi="Arial Narrow"/>
        </w:rPr>
        <w:t xml:space="preserve">Statutu Politechniki Białostockiej oraz </w:t>
      </w:r>
      <w:r w:rsidR="00FD2CB0">
        <w:rPr>
          <w:rFonts w:ascii="Arial Narrow" w:hAnsi="Arial Narrow"/>
        </w:rPr>
        <w:t xml:space="preserve">§ </w:t>
      </w:r>
      <w:r w:rsidR="007017F5">
        <w:rPr>
          <w:rFonts w:ascii="Arial Narrow" w:hAnsi="Arial Narrow"/>
        </w:rPr>
        <w:t>3</w:t>
      </w:r>
      <w:r w:rsidR="00FD2CB0">
        <w:rPr>
          <w:rFonts w:ascii="Arial Narrow" w:hAnsi="Arial Narrow"/>
        </w:rPr>
        <w:t xml:space="preserve"> ust </w:t>
      </w:r>
      <w:r w:rsidR="007017F5">
        <w:rPr>
          <w:rFonts w:ascii="Arial Narrow" w:hAnsi="Arial Narrow"/>
        </w:rPr>
        <w:t>4 pkt. 7</w:t>
      </w:r>
      <w:r w:rsidR="00605A27">
        <w:rPr>
          <w:rFonts w:ascii="Arial Narrow" w:hAnsi="Arial Narrow"/>
        </w:rPr>
        <w:t xml:space="preserve"> </w:t>
      </w:r>
      <w:r w:rsidR="007C4D83"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7017F5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bCs/>
        </w:rPr>
      </w:pPr>
      <w:r w:rsidRPr="007017F5">
        <w:rPr>
          <w:rFonts w:ascii="Arial Narrow" w:hAnsi="Arial Narrow"/>
        </w:rPr>
        <w:t xml:space="preserve">Ogłosić listę kandydatów </w:t>
      </w:r>
      <w:r w:rsidRPr="007017F5">
        <w:rPr>
          <w:rFonts w:ascii="Arial Narrow" w:hAnsi="Arial Narrow"/>
          <w:bCs/>
        </w:rPr>
        <w:t xml:space="preserve">do </w:t>
      </w:r>
      <w:r w:rsidR="007017F5" w:rsidRPr="007017F5">
        <w:rPr>
          <w:rFonts w:ascii="Arial Narrow" w:hAnsi="Arial Narrow"/>
          <w:bCs/>
        </w:rPr>
        <w:t>pełnienia funkcji Rektora Politechniki Białostockiej</w:t>
      </w:r>
      <w:r w:rsidR="00970A35">
        <w:rPr>
          <w:rFonts w:ascii="Arial Narrow" w:hAnsi="Arial Narrow"/>
          <w:bCs/>
        </w:rPr>
        <w:t>:</w:t>
      </w:r>
    </w:p>
    <w:p w:rsidR="007017F5" w:rsidRDefault="00F903F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dr hab. inż. arch. Aleksander </w:t>
      </w:r>
      <w:proofErr w:type="spellStart"/>
      <w:r>
        <w:rPr>
          <w:rFonts w:ascii="Arial Narrow" w:hAnsi="Arial Narrow"/>
          <w:bCs/>
        </w:rPr>
        <w:t>Asanowicz</w:t>
      </w:r>
      <w:proofErr w:type="spellEnd"/>
      <w:r w:rsidR="007017F5">
        <w:rPr>
          <w:rFonts w:ascii="Arial Narrow" w:hAnsi="Arial Narrow"/>
          <w:bCs/>
        </w:rPr>
        <w:t>;</w:t>
      </w:r>
    </w:p>
    <w:p w:rsidR="00F903FA" w:rsidRDefault="00F903F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prof. dr hab. inż. Sławomir Bakier;</w:t>
      </w:r>
    </w:p>
    <w:p w:rsidR="007017F5" w:rsidRDefault="00F903FA" w:rsidP="007017F5">
      <w:pPr>
        <w:pStyle w:val="Akapitzlist"/>
        <w:numPr>
          <w:ilvl w:val="0"/>
          <w:numId w:val="29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dr hab</w:t>
      </w:r>
      <w:r w:rsidR="00166A4A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inż. Marta Kosior-</w:t>
      </w:r>
      <w:proofErr w:type="spellStart"/>
      <w:r>
        <w:rPr>
          <w:rFonts w:ascii="Arial Narrow" w:hAnsi="Arial Narrow"/>
          <w:bCs/>
        </w:rPr>
        <w:t>Kazberuk</w:t>
      </w:r>
      <w:proofErr w:type="spellEnd"/>
      <w:r>
        <w:rPr>
          <w:rFonts w:ascii="Arial Narrow" w:hAnsi="Arial Narrow"/>
          <w:bCs/>
        </w:rPr>
        <w:t>, prof. PB.</w:t>
      </w:r>
      <w:bookmarkStart w:id="0" w:name="_GoBack"/>
      <w:bookmarkEnd w:id="0"/>
    </w:p>
    <w:p w:rsidR="007017F5" w:rsidRPr="007017F5" w:rsidRDefault="002A4C18" w:rsidP="007017F5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Uchwała Rady Uczelni w sprawie wskazania </w:t>
      </w:r>
      <w:r w:rsidR="00970A35">
        <w:rPr>
          <w:rFonts w:ascii="Arial Narrow" w:hAnsi="Arial Narrow"/>
          <w:bCs/>
        </w:rPr>
        <w:t xml:space="preserve">Uczelnianej Komisji Wyborczej w Politechnice Białostockiej </w:t>
      </w:r>
      <w:r>
        <w:rPr>
          <w:rFonts w:ascii="Arial Narrow" w:hAnsi="Arial Narrow"/>
          <w:bCs/>
        </w:rPr>
        <w:t>kandydatów do pełnienia funkcji Rektora Politechniki Białostockiej wraz z opiniami Senatu Politechniki Białostockiej stanowią załącznik do uchwały.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6601AA" w:rsidP="006601AA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095"/>
    <w:multiLevelType w:val="hybridMultilevel"/>
    <w:tmpl w:val="A1E41D9E"/>
    <w:lvl w:ilvl="0" w:tplc="DFD0B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0FFC"/>
    <w:multiLevelType w:val="hybridMultilevel"/>
    <w:tmpl w:val="93A0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5"/>
  </w:num>
  <w:num w:numId="10">
    <w:abstractNumId w:val="16"/>
  </w:num>
  <w:num w:numId="11">
    <w:abstractNumId w:val="23"/>
  </w:num>
  <w:num w:numId="12">
    <w:abstractNumId w:val="26"/>
  </w:num>
  <w:num w:numId="13">
    <w:abstractNumId w:val="28"/>
  </w:num>
  <w:num w:numId="14">
    <w:abstractNumId w:val="27"/>
  </w:num>
  <w:num w:numId="15">
    <w:abstractNumId w:val="14"/>
  </w:num>
  <w:num w:numId="16">
    <w:abstractNumId w:val="18"/>
  </w:num>
  <w:num w:numId="17">
    <w:abstractNumId w:val="13"/>
  </w:num>
  <w:num w:numId="18">
    <w:abstractNumId w:val="2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767D9"/>
    <w:rsid w:val="0016087C"/>
    <w:rsid w:val="00166A4A"/>
    <w:rsid w:val="00175514"/>
    <w:rsid w:val="002330A1"/>
    <w:rsid w:val="00261B91"/>
    <w:rsid w:val="002A4C18"/>
    <w:rsid w:val="00367C2F"/>
    <w:rsid w:val="00466BAC"/>
    <w:rsid w:val="004742E1"/>
    <w:rsid w:val="00516CBC"/>
    <w:rsid w:val="0055757B"/>
    <w:rsid w:val="00605A27"/>
    <w:rsid w:val="006067B8"/>
    <w:rsid w:val="00613254"/>
    <w:rsid w:val="006601AA"/>
    <w:rsid w:val="006A6A38"/>
    <w:rsid w:val="006D4252"/>
    <w:rsid w:val="007017F5"/>
    <w:rsid w:val="00711DFB"/>
    <w:rsid w:val="00717726"/>
    <w:rsid w:val="00720E7C"/>
    <w:rsid w:val="007B347E"/>
    <w:rsid w:val="007C4D83"/>
    <w:rsid w:val="007E1CD6"/>
    <w:rsid w:val="008B704C"/>
    <w:rsid w:val="008C69A0"/>
    <w:rsid w:val="0096413A"/>
    <w:rsid w:val="00970A35"/>
    <w:rsid w:val="009711D2"/>
    <w:rsid w:val="00980A78"/>
    <w:rsid w:val="00AE4C33"/>
    <w:rsid w:val="00BA3C39"/>
    <w:rsid w:val="00C94E3D"/>
    <w:rsid w:val="00CA1E26"/>
    <w:rsid w:val="00D27ED1"/>
    <w:rsid w:val="00D35832"/>
    <w:rsid w:val="00E857CC"/>
    <w:rsid w:val="00EA3C50"/>
    <w:rsid w:val="00EF63E0"/>
    <w:rsid w:val="00F903FA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8</cp:revision>
  <cp:lastPrinted>2020-03-23T12:13:00Z</cp:lastPrinted>
  <dcterms:created xsi:type="dcterms:W3CDTF">2020-05-29T12:07:00Z</dcterms:created>
  <dcterms:modified xsi:type="dcterms:W3CDTF">2024-04-15T10:21:00Z</dcterms:modified>
</cp:coreProperties>
</file>